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3F5D" w14:textId="7DFFCD39" w:rsidR="00B72544" w:rsidRDefault="00B72544" w:rsidP="00B72544">
      <w:pPr>
        <w:rPr>
          <w:b/>
          <w:bCs/>
        </w:rPr>
      </w:pPr>
      <w:r>
        <w:rPr>
          <w:b/>
          <w:bCs/>
        </w:rPr>
        <w:t>September 8</w:t>
      </w:r>
      <w:r>
        <w:rPr>
          <w:b/>
          <w:bCs/>
        </w:rPr>
        <w:t xml:space="preserve">, </w:t>
      </w:r>
      <w:r w:rsidR="00B85FB5">
        <w:rPr>
          <w:b/>
          <w:bCs/>
        </w:rPr>
        <w:t>2022,</w:t>
      </w:r>
      <w:r>
        <w:rPr>
          <w:b/>
          <w:bCs/>
        </w:rPr>
        <w:t xml:space="preserve"> </w:t>
      </w:r>
      <w:r w:rsidRPr="00F40384">
        <w:rPr>
          <w:b/>
          <w:bCs/>
        </w:rPr>
        <w:t>Meeting Note for Public Safety Communication Council</w:t>
      </w:r>
    </w:p>
    <w:p w14:paraId="01ABB120" w14:textId="6BA5F116" w:rsidR="00B72544" w:rsidRDefault="00B72544" w:rsidP="00B72544">
      <w:pPr>
        <w:rPr>
          <w:b/>
          <w:bCs/>
        </w:rPr>
      </w:pPr>
      <w:r>
        <w:rPr>
          <w:b/>
          <w:bCs/>
        </w:rPr>
        <w:t>Online</w:t>
      </w:r>
      <w:r w:rsidR="00B85FB5">
        <w:rPr>
          <w:b/>
          <w:bCs/>
        </w:rPr>
        <w:t>/</w:t>
      </w:r>
      <w:r>
        <w:rPr>
          <w:b/>
          <w:bCs/>
        </w:rPr>
        <w:t>In Attendance:</w:t>
      </w:r>
    </w:p>
    <w:p w14:paraId="32B6C00A" w14:textId="738449A4" w:rsidR="00B72544" w:rsidRDefault="00B72544" w:rsidP="00B72544">
      <w:r w:rsidRPr="00F40384">
        <w:t xml:space="preserve">Tracy Murdock, </w:t>
      </w:r>
      <w:r>
        <w:t xml:space="preserve">Chad Mosteller, Steve Swenson, Andy </w:t>
      </w:r>
      <w:r w:rsidR="00894A70">
        <w:t>Ogan, Jason</w:t>
      </w:r>
      <w:r>
        <w:t xml:space="preserve"> Jones, Maria King, Kevin Karley, Pat Harrington, Matt, Tooley, Jay Gerlach, Garrett Wellman, Bruce Nachtigall, Trent Nincehelser, Todd Dravland, David Goodwin, John Hubregtse, Jim Pearson,</w:t>
      </w:r>
      <w:r>
        <w:t xml:space="preserve"> Ray Black, Charlie Kludt,</w:t>
      </w:r>
      <w:r>
        <w:t xml:space="preserve"> </w:t>
      </w:r>
      <w:r>
        <w:t xml:space="preserve">Kendall Light, </w:t>
      </w:r>
      <w:r w:rsidR="00786E5A">
        <w:t xml:space="preserve">Severn Ashes, </w:t>
      </w:r>
      <w:r>
        <w:t xml:space="preserve">Amanda Jost, Jeff Clines, Doug </w:t>
      </w:r>
      <w:proofErr w:type="spellStart"/>
      <w:r>
        <w:t>Penniston</w:t>
      </w:r>
      <w:proofErr w:type="spellEnd"/>
      <w:r>
        <w:t>.</w:t>
      </w:r>
    </w:p>
    <w:p w14:paraId="27F207F1" w14:textId="19E50CCA" w:rsidR="00B72544" w:rsidRDefault="00B72544" w:rsidP="00B72544">
      <w:r>
        <w:t xml:space="preserve">Chair </w:t>
      </w:r>
      <w:r w:rsidR="00786E5A">
        <w:t>Nachtigall</w:t>
      </w:r>
      <w:r>
        <w:t xml:space="preserve"> called the meeting to order at 10:00 AM</w:t>
      </w:r>
    </w:p>
    <w:p w14:paraId="0B277DE6" w14:textId="6CC7A663" w:rsidR="00B72544" w:rsidRDefault="00B72544" w:rsidP="00B72544">
      <w:r w:rsidRPr="00AE20DA">
        <w:rPr>
          <w:b/>
          <w:bCs/>
        </w:rPr>
        <w:t>Roll Call</w:t>
      </w:r>
      <w:r w:rsidR="00327BA2">
        <w:t xml:space="preserve">- </w:t>
      </w:r>
      <w:r>
        <w:t>1</w:t>
      </w:r>
      <w:r w:rsidR="00786E5A">
        <w:t>2</w:t>
      </w:r>
      <w:r>
        <w:t xml:space="preserve"> members in </w:t>
      </w:r>
      <w:r w:rsidR="00B85FB5">
        <w:t>attendance, quorum</w:t>
      </w:r>
      <w:r>
        <w:t xml:space="preserve"> was met.</w:t>
      </w:r>
    </w:p>
    <w:p w14:paraId="05158FC3" w14:textId="77777777" w:rsidR="00B72544" w:rsidRDefault="00B72544" w:rsidP="00B72544">
      <w:pPr>
        <w:rPr>
          <w:b/>
          <w:bCs/>
        </w:rPr>
      </w:pPr>
      <w:r w:rsidRPr="00AE20DA">
        <w:rPr>
          <w:b/>
          <w:bCs/>
        </w:rPr>
        <w:t xml:space="preserve">Request for </w:t>
      </w:r>
      <w:r>
        <w:rPr>
          <w:b/>
          <w:bCs/>
        </w:rPr>
        <w:t>A</w:t>
      </w:r>
      <w:r w:rsidRPr="00AE20DA">
        <w:rPr>
          <w:b/>
          <w:bCs/>
        </w:rPr>
        <w:t>dditional Items to add to agenda:</w:t>
      </w:r>
    </w:p>
    <w:p w14:paraId="2738EFF4" w14:textId="37B607E3" w:rsidR="00B72544" w:rsidRDefault="00786E5A" w:rsidP="00B72544">
      <w:r>
        <w:t>SWIC Updates</w:t>
      </w:r>
    </w:p>
    <w:p w14:paraId="4E5A1B63" w14:textId="77777777" w:rsidR="00B72544" w:rsidRPr="00AE20DA" w:rsidRDefault="00B72544" w:rsidP="00B72544">
      <w:pPr>
        <w:rPr>
          <w:b/>
          <w:bCs/>
        </w:rPr>
      </w:pPr>
      <w:r w:rsidRPr="00AE20DA">
        <w:rPr>
          <w:b/>
          <w:bCs/>
        </w:rPr>
        <w:t>Approval of March 2022 Meeting Minutes:</w:t>
      </w:r>
    </w:p>
    <w:p w14:paraId="71D98432" w14:textId="2E8F6A36" w:rsidR="00B72544" w:rsidRDefault="00786E5A" w:rsidP="00B72544">
      <w:r>
        <w:t>Goodwin</w:t>
      </w:r>
      <w:r w:rsidR="00B72544">
        <w:t xml:space="preserve"> motioned to approve, second </w:t>
      </w:r>
      <w:r>
        <w:t>Jones</w:t>
      </w:r>
      <w:r w:rsidR="00B72544">
        <w:t>. Approved on a voice vote</w:t>
      </w:r>
    </w:p>
    <w:p w14:paraId="13144469" w14:textId="11499AD0" w:rsidR="00786E5A" w:rsidRDefault="00B72544" w:rsidP="00B72544">
      <w:pPr>
        <w:rPr>
          <w:b/>
          <w:bCs/>
        </w:rPr>
      </w:pPr>
      <w:r w:rsidRPr="00AE20DA">
        <w:rPr>
          <w:b/>
          <w:bCs/>
        </w:rPr>
        <w:t>New Business:</w:t>
      </w:r>
    </w:p>
    <w:p w14:paraId="4E82A80F" w14:textId="2A64718C" w:rsidR="00786E5A" w:rsidRDefault="00786E5A" w:rsidP="00B72544">
      <w:pPr>
        <w:pStyle w:val="ListParagraph"/>
        <w:numPr>
          <w:ilvl w:val="0"/>
          <w:numId w:val="1"/>
        </w:numPr>
        <w:rPr>
          <w:b/>
          <w:bCs/>
        </w:rPr>
      </w:pPr>
      <w:r>
        <w:rPr>
          <w:b/>
          <w:bCs/>
        </w:rPr>
        <w:t xml:space="preserve">SWIC Updates – </w:t>
      </w:r>
      <w:r>
        <w:t xml:space="preserve">Dravland provided an update on his recent functions as the SWIC for South Dakota. Attended FEMA Region 8 meeting in August discussing topics including Interoperable border challenges, recent Derecho event in May and June, </w:t>
      </w:r>
      <w:r w:rsidR="00EF1740">
        <w:t>AUX</w:t>
      </w:r>
      <w:r>
        <w:t>COM radio user practice events.  Also, offered discussion regarding South Dakota interop markers development process he is working on with others including Maria King.</w:t>
      </w:r>
    </w:p>
    <w:p w14:paraId="71B6FAE4" w14:textId="604E2F65" w:rsidR="00B72544" w:rsidRPr="005978B2" w:rsidRDefault="00B72544" w:rsidP="00B72544">
      <w:pPr>
        <w:pStyle w:val="ListParagraph"/>
        <w:numPr>
          <w:ilvl w:val="0"/>
          <w:numId w:val="1"/>
        </w:numPr>
        <w:rPr>
          <w:b/>
          <w:bCs/>
        </w:rPr>
      </w:pPr>
      <w:r w:rsidRPr="00995C65">
        <w:rPr>
          <w:b/>
          <w:bCs/>
        </w:rPr>
        <w:t>System upgrade status</w:t>
      </w:r>
      <w:r>
        <w:rPr>
          <w:b/>
          <w:bCs/>
        </w:rPr>
        <w:t xml:space="preserve"> </w:t>
      </w:r>
      <w:r w:rsidRPr="00995C65">
        <w:rPr>
          <w:b/>
          <w:bCs/>
        </w:rPr>
        <w:t>-</w:t>
      </w:r>
      <w:r>
        <w:t xml:space="preserve"> </w:t>
      </w:r>
      <w:r w:rsidR="00786E5A">
        <w:t>Nincehelser</w:t>
      </w:r>
      <w:r>
        <w:t xml:space="preserve"> provided an update on the ongoing status of the P25 system upgrade; the system core is upgraded to 7.19. The NICE logging recording system, </w:t>
      </w:r>
      <w:proofErr w:type="spellStart"/>
      <w:r>
        <w:t>GenWatch</w:t>
      </w:r>
      <w:proofErr w:type="spellEnd"/>
      <w:r>
        <w:t xml:space="preserve">, and the Critical Connect Platform is now working, </w:t>
      </w:r>
      <w:r w:rsidR="00786E5A">
        <w:t>users have been offloaded from WAVE 5000 platform to new Wave PTX</w:t>
      </w:r>
      <w:r>
        <w:t xml:space="preserve">. A reminder that we </w:t>
      </w:r>
      <w:r w:rsidR="00224A63">
        <w:t>only weeks</w:t>
      </w:r>
      <w:r>
        <w:t xml:space="preserve"> out from the conversion of tower sites starting in the western part of the state and moving eastward. A site buildout interactive map has now been built and posted on the </w:t>
      </w:r>
      <w:r w:rsidR="00224A63">
        <w:t>SD</w:t>
      </w:r>
      <w:r>
        <w:t>PSCC website with approximate dates for conversions that will be updated as the buildout progresses.</w:t>
      </w:r>
    </w:p>
    <w:p w14:paraId="13C3F3F8" w14:textId="777A7821" w:rsidR="00B72544" w:rsidRPr="008A4F64" w:rsidRDefault="00B72544" w:rsidP="00B72544">
      <w:pPr>
        <w:pStyle w:val="ListParagraph"/>
        <w:numPr>
          <w:ilvl w:val="0"/>
          <w:numId w:val="1"/>
        </w:numPr>
        <w:rPr>
          <w:b/>
          <w:bCs/>
        </w:rPr>
      </w:pPr>
      <w:r>
        <w:rPr>
          <w:b/>
          <w:bCs/>
        </w:rPr>
        <w:t xml:space="preserve">Hot Springs, and Hills Simulcast projects status - </w:t>
      </w:r>
      <w:r>
        <w:t xml:space="preserve">Dravland provided an update on the status of the </w:t>
      </w:r>
      <w:r w:rsidR="00224A63">
        <w:t>Hills Simulcast project</w:t>
      </w:r>
      <w:r>
        <w:t xml:space="preserve">, which has been operational since </w:t>
      </w:r>
      <w:r w:rsidR="00224A63">
        <w:t>the beginning of June</w:t>
      </w:r>
      <w:r>
        <w:t xml:space="preserve">, and coverage and performance of the site are excellent. Hot Springs is </w:t>
      </w:r>
      <w:r w:rsidR="00224A63">
        <w:t>scheduled for site activation the first week of October to coincide with the upgrade to P25 at the Edgemont site</w:t>
      </w:r>
      <w:r>
        <w:t>.</w:t>
      </w:r>
    </w:p>
    <w:p w14:paraId="5F731D60" w14:textId="546D180C" w:rsidR="00B72544" w:rsidRPr="005978B2" w:rsidRDefault="00B72544" w:rsidP="00B72544">
      <w:pPr>
        <w:pStyle w:val="ListParagraph"/>
        <w:numPr>
          <w:ilvl w:val="0"/>
          <w:numId w:val="1"/>
        </w:numPr>
        <w:rPr>
          <w:b/>
          <w:bCs/>
        </w:rPr>
      </w:pPr>
      <w:r>
        <w:rPr>
          <w:b/>
          <w:bCs/>
        </w:rPr>
        <w:t xml:space="preserve">New Redfield site and White River tower replacement - </w:t>
      </w:r>
      <w:r>
        <w:t xml:space="preserve">Dravland updated the initial site survey of the new tower site at the DOT complex in Redfield </w:t>
      </w:r>
      <w:r w:rsidR="00224A63">
        <w:t>and soil sampling is done.  Working through spectrum identification process and final tower specifications.</w:t>
      </w:r>
      <w:r>
        <w:t xml:space="preserve"> This site will address an area underserved by surrounding towers and consists of a 140’ self-supporting tower, new building, RF equipment, etc. </w:t>
      </w:r>
      <w:r w:rsidR="00224A63">
        <w:t>White River working through final tower specifications and working with local electric company to bury the electric service that is currently aerial and will be a hinderance to tower construction and deconstruction.</w:t>
      </w:r>
    </w:p>
    <w:p w14:paraId="5E3AD320" w14:textId="21AB6AAE" w:rsidR="00B72544" w:rsidRDefault="00B72544" w:rsidP="00B72544">
      <w:pPr>
        <w:pStyle w:val="ListParagraph"/>
        <w:numPr>
          <w:ilvl w:val="0"/>
          <w:numId w:val="1"/>
        </w:numPr>
        <w:rPr>
          <w:b/>
          <w:bCs/>
        </w:rPr>
      </w:pPr>
      <w:r>
        <w:rPr>
          <w:b/>
          <w:bCs/>
        </w:rPr>
        <w:t xml:space="preserve">Member term update </w:t>
      </w:r>
      <w:r w:rsidR="00AD32ED">
        <w:rPr>
          <w:b/>
          <w:bCs/>
        </w:rPr>
        <w:t>–</w:t>
      </w:r>
      <w:r w:rsidR="00AD32ED">
        <w:t xml:space="preserve"> One vacant Position for DPS Wildland Fire will be filled by Ray Black in near future</w:t>
      </w:r>
      <w:r>
        <w:t>.</w:t>
      </w:r>
    </w:p>
    <w:p w14:paraId="034BD84B" w14:textId="083A9D55" w:rsidR="00AD32ED" w:rsidRDefault="00AD32ED" w:rsidP="00B72544">
      <w:pPr>
        <w:pStyle w:val="ListParagraph"/>
        <w:numPr>
          <w:ilvl w:val="0"/>
          <w:numId w:val="1"/>
        </w:numPr>
        <w:rPr>
          <w:b/>
          <w:bCs/>
        </w:rPr>
      </w:pPr>
      <w:r>
        <w:rPr>
          <w:b/>
          <w:bCs/>
        </w:rPr>
        <w:lastRenderedPageBreak/>
        <w:t xml:space="preserve">Sturgis Rally Review – </w:t>
      </w:r>
      <w:r w:rsidRPr="00AD32ED">
        <w:t>Nincehelser provided details of how State Radio staff</w:t>
      </w:r>
      <w:r>
        <w:t xml:space="preserve"> used Genesis Genwatch3 to analyze traffic daily to dynamically geofence inappropriate </w:t>
      </w:r>
      <w:proofErr w:type="spellStart"/>
      <w:r>
        <w:t>talkgroups</w:t>
      </w:r>
      <w:proofErr w:type="spellEnd"/>
      <w:r>
        <w:t xml:space="preserve"> on critical area tower sites during the 2022 Sturgis Rally.  Also, discussed the fires in the area during this year’s rally event that were also heavily utilizing RF resources in the area.  </w:t>
      </w:r>
    </w:p>
    <w:p w14:paraId="184E1096" w14:textId="7ED2AC9F" w:rsidR="00AD32ED" w:rsidRDefault="00AD32ED" w:rsidP="00B72544">
      <w:pPr>
        <w:pStyle w:val="ListParagraph"/>
        <w:numPr>
          <w:ilvl w:val="0"/>
          <w:numId w:val="1"/>
        </w:numPr>
      </w:pPr>
      <w:proofErr w:type="spellStart"/>
      <w:r w:rsidRPr="00AD32ED">
        <w:rPr>
          <w:b/>
          <w:bCs/>
        </w:rPr>
        <w:t>SpectraRep</w:t>
      </w:r>
      <w:proofErr w:type="spellEnd"/>
      <w:r w:rsidRPr="00AD32ED">
        <w:rPr>
          <w:b/>
          <w:bCs/>
        </w:rPr>
        <w:t xml:space="preserve"> and Datacasting with SDPB presentation</w:t>
      </w:r>
      <w:r>
        <w:t xml:space="preserve"> – John </w:t>
      </w:r>
      <w:proofErr w:type="spellStart"/>
      <w:r>
        <w:t>McCoskey</w:t>
      </w:r>
      <w:proofErr w:type="spellEnd"/>
      <w:r>
        <w:t xml:space="preserve"> with </w:t>
      </w:r>
      <w:proofErr w:type="spellStart"/>
      <w:r>
        <w:t>S</w:t>
      </w:r>
      <w:r w:rsidR="007157C9">
        <w:t>pectraRep</w:t>
      </w:r>
      <w:proofErr w:type="spellEnd"/>
      <w:r w:rsidR="007157C9">
        <w:t xml:space="preserve"> gave a presentation about the datacasting infrastructure that is currently available for use in South Dakota for public safety communications and use case scenarios nationwide.  Severn Ashes also present the capabilities and survivability of datacasting with SDBP in South Dakota.  We will soon be testing new receivers provided by </w:t>
      </w:r>
      <w:proofErr w:type="spellStart"/>
      <w:r w:rsidR="007157C9">
        <w:t>SpectraRep</w:t>
      </w:r>
      <w:proofErr w:type="spellEnd"/>
      <w:r w:rsidR="007157C9">
        <w:t xml:space="preserve"> in South Dakota. Nincehelser discussed the challenge to this council to bring forward uses in South Dakota.</w:t>
      </w:r>
    </w:p>
    <w:p w14:paraId="7335415A" w14:textId="723925B7" w:rsidR="007157C9" w:rsidRPr="00AD32ED" w:rsidRDefault="007157C9" w:rsidP="00B72544">
      <w:pPr>
        <w:pStyle w:val="ListParagraph"/>
        <w:numPr>
          <w:ilvl w:val="0"/>
          <w:numId w:val="1"/>
        </w:numPr>
      </w:pPr>
      <w:r>
        <w:rPr>
          <w:b/>
          <w:bCs/>
        </w:rPr>
        <w:t>CISA South Dakota RF Field Technician Workshop</w:t>
      </w:r>
      <w:r>
        <w:t xml:space="preserve"> – Dravland presented the planning and </w:t>
      </w:r>
      <w:r w:rsidR="003B5148">
        <w:t xml:space="preserve">implementation procedures that he has been working on since 2019 to develop this training workshop.  The workshop was a collaboration between State Radio and DHS CISA to develop curriculum for the RF training workshop.  The workshop was help August 29-September 2, 2022, and included representative from SDHP, State Radio, SDPB, North Sioux City Fire Department, Department of Homeland Security and CISA.  Next step is to review the training and make </w:t>
      </w:r>
      <w:proofErr w:type="gramStart"/>
      <w:r w:rsidR="003B5148">
        <w:t>future plans</w:t>
      </w:r>
      <w:proofErr w:type="gramEnd"/>
      <w:r w:rsidR="003B5148">
        <w:t xml:space="preserve"> to deploy the training workshops throughout the county.</w:t>
      </w:r>
    </w:p>
    <w:p w14:paraId="6A280CEB" w14:textId="2BB170F4" w:rsidR="003B5148" w:rsidRDefault="003B5148" w:rsidP="00B72544">
      <w:pPr>
        <w:pStyle w:val="ListParagraph"/>
        <w:numPr>
          <w:ilvl w:val="0"/>
          <w:numId w:val="1"/>
        </w:numPr>
        <w:rPr>
          <w:b/>
          <w:bCs/>
        </w:rPr>
      </w:pPr>
      <w:proofErr w:type="spellStart"/>
      <w:r>
        <w:rPr>
          <w:b/>
          <w:bCs/>
        </w:rPr>
        <w:t>MySD</w:t>
      </w:r>
      <w:proofErr w:type="spellEnd"/>
      <w:r>
        <w:rPr>
          <w:b/>
          <w:bCs/>
        </w:rPr>
        <w:t xml:space="preserve"> login for State Radio service requests – </w:t>
      </w:r>
      <w:r>
        <w:t xml:space="preserve">Amanda Jost with BIT presented how to create </w:t>
      </w:r>
      <w:proofErr w:type="spellStart"/>
      <w:r>
        <w:t>MySD</w:t>
      </w:r>
      <w:proofErr w:type="spellEnd"/>
      <w:r>
        <w:t xml:space="preserve"> accounts for both state and non-state users.  This is how radio dealers and stakeholders in South Dakota will need to report service requests and incidents for State Radio staff.</w:t>
      </w:r>
    </w:p>
    <w:p w14:paraId="2B66052F" w14:textId="0A7FC83F" w:rsidR="003B5148" w:rsidRDefault="003B5148" w:rsidP="00B72544">
      <w:pPr>
        <w:pStyle w:val="ListParagraph"/>
        <w:numPr>
          <w:ilvl w:val="0"/>
          <w:numId w:val="1"/>
        </w:numPr>
        <w:rPr>
          <w:b/>
          <w:bCs/>
        </w:rPr>
      </w:pPr>
      <w:r>
        <w:rPr>
          <w:b/>
          <w:bCs/>
        </w:rPr>
        <w:t xml:space="preserve">Minnehaha County Projects </w:t>
      </w:r>
      <w:r w:rsidR="00F3697B">
        <w:rPr>
          <w:b/>
          <w:bCs/>
        </w:rPr>
        <w:t>–</w:t>
      </w:r>
      <w:r>
        <w:rPr>
          <w:b/>
          <w:bCs/>
        </w:rPr>
        <w:t xml:space="preserve"> </w:t>
      </w:r>
      <w:r w:rsidR="00F3697B">
        <w:t xml:space="preserve">Matt Tooley discussed projects that are ongoing and in the planning stages, including the new 24 position dispatch center that is currently under construction and </w:t>
      </w:r>
      <w:proofErr w:type="gramStart"/>
      <w:r w:rsidR="00F3697B">
        <w:t>future plans</w:t>
      </w:r>
      <w:proofErr w:type="gramEnd"/>
      <w:r w:rsidR="00F3697B">
        <w:t xml:space="preserve"> for new simulcast system buildouts in the Sioux Falls area to improve portable coverage.</w:t>
      </w:r>
    </w:p>
    <w:p w14:paraId="782838D6" w14:textId="0E777996" w:rsidR="00B72544" w:rsidRPr="008F3D85" w:rsidRDefault="00B72544" w:rsidP="00B72544">
      <w:pPr>
        <w:pStyle w:val="ListParagraph"/>
        <w:numPr>
          <w:ilvl w:val="0"/>
          <w:numId w:val="1"/>
        </w:numPr>
        <w:rPr>
          <w:b/>
          <w:bCs/>
        </w:rPr>
      </w:pPr>
      <w:r>
        <w:rPr>
          <w:b/>
          <w:bCs/>
        </w:rPr>
        <w:t>988 Services overview -</w:t>
      </w:r>
      <w:r>
        <w:t xml:space="preserve"> King discussed 988 services and provided updates regarding 988 going live nationwide in July of 2022, explaining how local PSAP</w:t>
      </w:r>
      <w:r w:rsidR="00F3697B">
        <w:t xml:space="preserve"> </w:t>
      </w:r>
      <w:r>
        <w:t>control implementation.</w:t>
      </w:r>
      <w:r w:rsidR="00F3697B">
        <w:t xml:space="preserve"> She also added that they have seen a 70% increase in call volume since rolling out in </w:t>
      </w:r>
      <w:proofErr w:type="spellStart"/>
      <w:r w:rsidR="00F3697B">
        <w:t>July.Karley</w:t>
      </w:r>
      <w:proofErr w:type="spellEnd"/>
      <w:r w:rsidR="00F3697B">
        <w:t xml:space="preserve"> added that in Pennington County 4% of all 911 calls have been transitioned to 988 for better response.</w:t>
      </w:r>
    </w:p>
    <w:p w14:paraId="3A19574A" w14:textId="77777777" w:rsidR="00B72544" w:rsidRDefault="00B72544" w:rsidP="00B72544">
      <w:pPr>
        <w:rPr>
          <w:b/>
          <w:bCs/>
        </w:rPr>
      </w:pPr>
      <w:r>
        <w:rPr>
          <w:b/>
          <w:bCs/>
        </w:rPr>
        <w:t>Old Business:</w:t>
      </w:r>
    </w:p>
    <w:p w14:paraId="7936892C" w14:textId="0DB253AD" w:rsidR="00B72544" w:rsidRPr="00BD7B40" w:rsidRDefault="00B72544" w:rsidP="00B72544">
      <w:pPr>
        <w:pStyle w:val="ListParagraph"/>
        <w:numPr>
          <w:ilvl w:val="0"/>
          <w:numId w:val="3"/>
        </w:numPr>
        <w:rPr>
          <w:b/>
          <w:bCs/>
        </w:rPr>
      </w:pPr>
      <w:r w:rsidRPr="00BD7B40">
        <w:rPr>
          <w:b/>
          <w:bCs/>
        </w:rPr>
        <w:t>FYT202</w:t>
      </w:r>
      <w:r>
        <w:rPr>
          <w:b/>
          <w:bCs/>
        </w:rPr>
        <w:t>2</w:t>
      </w:r>
      <w:r w:rsidRPr="00BD7B40">
        <w:rPr>
          <w:b/>
          <w:bCs/>
        </w:rPr>
        <w:t>/202</w:t>
      </w:r>
      <w:r>
        <w:rPr>
          <w:b/>
          <w:bCs/>
        </w:rPr>
        <w:t>3</w:t>
      </w:r>
      <w:r w:rsidRPr="00BD7B40">
        <w:rPr>
          <w:b/>
          <w:bCs/>
        </w:rPr>
        <w:t xml:space="preserve"> Budget-</w:t>
      </w:r>
      <w:r w:rsidR="003C6449">
        <w:t xml:space="preserve"> Nincehelser </w:t>
      </w:r>
      <w:r>
        <w:t xml:space="preserve">provided an overview of the State Radio budget. Currently, all aspects of the budget are at expected levels. </w:t>
      </w:r>
      <w:r w:rsidR="003C6449">
        <w:t xml:space="preserve">83% </w:t>
      </w:r>
      <w:r>
        <w:t xml:space="preserve">of the fiscal year </w:t>
      </w:r>
      <w:r w:rsidR="003C6449">
        <w:t xml:space="preserve">remains </w:t>
      </w:r>
      <w:r>
        <w:t xml:space="preserve">and </w:t>
      </w:r>
      <w:r w:rsidR="003C6449">
        <w:t>70</w:t>
      </w:r>
      <w:r>
        <w:t>% of the budget is remaining</w:t>
      </w:r>
      <w:r w:rsidR="003C6449">
        <w:t xml:space="preserve">. 21% of the year’s total budget was paid out in July in contractual services, mostly to </w:t>
      </w:r>
      <w:r w:rsidR="00B85FB5">
        <w:t>Motorola. The</w:t>
      </w:r>
      <w:r>
        <w:t xml:space="preserve"> following two years will present budgetary challenges highlighted by overtime and potential unforeseen expenditures related to the P25 project.</w:t>
      </w:r>
    </w:p>
    <w:p w14:paraId="3C394E47" w14:textId="0A204F84" w:rsidR="00B72544" w:rsidRPr="00D265E1" w:rsidRDefault="00B72544" w:rsidP="00B72544">
      <w:pPr>
        <w:pStyle w:val="ListParagraph"/>
        <w:numPr>
          <w:ilvl w:val="0"/>
          <w:numId w:val="3"/>
        </w:numPr>
        <w:rPr>
          <w:b/>
          <w:bCs/>
        </w:rPr>
      </w:pPr>
      <w:r>
        <w:rPr>
          <w:b/>
          <w:bCs/>
        </w:rPr>
        <w:t xml:space="preserve">FirstNet/Broadband subcommittee report - </w:t>
      </w:r>
      <w:proofErr w:type="spellStart"/>
      <w:r w:rsidRPr="00D265E1">
        <w:t>Penniston</w:t>
      </w:r>
      <w:proofErr w:type="spellEnd"/>
      <w:r>
        <w:t xml:space="preserve"> provided </w:t>
      </w:r>
      <w:r w:rsidR="003C6449">
        <w:t>update on</w:t>
      </w:r>
      <w:r>
        <w:t xml:space="preserve"> 11 additional sites slated for completion in South Dakota by the end of the year.</w:t>
      </w:r>
      <w:r w:rsidR="003C6449">
        <w:t xml:space="preserve"> He also talked about the 25% cost savings available to FirstNet users through family bill offering.</w:t>
      </w:r>
    </w:p>
    <w:p w14:paraId="7D7CC5D7" w14:textId="399715A3" w:rsidR="00B72544" w:rsidRPr="004F3E13" w:rsidRDefault="00B72544" w:rsidP="00B72544">
      <w:pPr>
        <w:pStyle w:val="ListParagraph"/>
        <w:numPr>
          <w:ilvl w:val="0"/>
          <w:numId w:val="3"/>
        </w:numPr>
        <w:rPr>
          <w:b/>
          <w:bCs/>
        </w:rPr>
      </w:pPr>
      <w:r>
        <w:rPr>
          <w:b/>
          <w:bCs/>
        </w:rPr>
        <w:t xml:space="preserve">Code-plug template - </w:t>
      </w:r>
      <w:r w:rsidR="003C6449" w:rsidRPr="003C6449">
        <w:t>Dravland</w:t>
      </w:r>
      <w:r>
        <w:t xml:space="preserve"> discussed ongoing code-plug testing and programming information as requested by dealers and stakeholders. They were still developing and testing working code-plugs for Harris and </w:t>
      </w:r>
      <w:proofErr w:type="spellStart"/>
      <w:r>
        <w:t>Icom</w:t>
      </w:r>
      <w:proofErr w:type="spellEnd"/>
      <w:r>
        <w:t xml:space="preserve"> radios.</w:t>
      </w:r>
    </w:p>
    <w:p w14:paraId="36BED752" w14:textId="44453716" w:rsidR="00B72544" w:rsidRPr="004F3E13" w:rsidRDefault="00B72544" w:rsidP="00B72544">
      <w:pPr>
        <w:pStyle w:val="ListParagraph"/>
        <w:numPr>
          <w:ilvl w:val="0"/>
          <w:numId w:val="3"/>
        </w:numPr>
        <w:rPr>
          <w:b/>
          <w:bCs/>
        </w:rPr>
      </w:pPr>
      <w:r>
        <w:rPr>
          <w:b/>
          <w:bCs/>
        </w:rPr>
        <w:t xml:space="preserve">Encryption Standard </w:t>
      </w:r>
      <w:r w:rsidR="003C6449">
        <w:rPr>
          <w:b/>
          <w:bCs/>
        </w:rPr>
        <w:t>–</w:t>
      </w:r>
      <w:r>
        <w:rPr>
          <w:b/>
          <w:bCs/>
        </w:rPr>
        <w:t xml:space="preserve"> </w:t>
      </w:r>
      <w:r w:rsidR="003C6449">
        <w:t xml:space="preserve">Dravland </w:t>
      </w:r>
      <w:r>
        <w:t>discussed the need to schedule an open state workshop on statewide encryption administration.</w:t>
      </w:r>
      <w:r w:rsidR="003C6449">
        <w:t xml:space="preserve">  He has filed for TA with CISA for workshop opportunities.</w:t>
      </w:r>
    </w:p>
    <w:p w14:paraId="52573556" w14:textId="58762229" w:rsidR="00B72544" w:rsidRPr="0002679C" w:rsidRDefault="00B72544" w:rsidP="00B72544">
      <w:pPr>
        <w:pStyle w:val="ListParagraph"/>
        <w:numPr>
          <w:ilvl w:val="0"/>
          <w:numId w:val="3"/>
        </w:numPr>
        <w:rPr>
          <w:b/>
          <w:bCs/>
        </w:rPr>
      </w:pPr>
      <w:r>
        <w:rPr>
          <w:b/>
          <w:bCs/>
        </w:rPr>
        <w:lastRenderedPageBreak/>
        <w:t xml:space="preserve">Strategy for P25 buildout - </w:t>
      </w:r>
      <w:r w:rsidR="003C6449">
        <w:t>Nincehelser</w:t>
      </w:r>
      <w:r>
        <w:t xml:space="preserve"> discussed state radio’s strategy to build out the P25 project moving in a general west to east direction, starting with the </w:t>
      </w:r>
      <w:r w:rsidR="003C6449">
        <w:t xml:space="preserve">Edgemont site in October and the </w:t>
      </w:r>
      <w:r>
        <w:t xml:space="preserve">Rapid City simulcast system in </w:t>
      </w:r>
      <w:r w:rsidR="003C6449">
        <w:t xml:space="preserve">November </w:t>
      </w:r>
      <w:r>
        <w:t>2022. The buildout plan interactive map is now posted on the PSCC website.</w:t>
      </w:r>
      <w:r w:rsidR="003C6449">
        <w:t xml:space="preserve"> We are weeks away for P25 upgrades in South Dakota.</w:t>
      </w:r>
    </w:p>
    <w:p w14:paraId="76A60832" w14:textId="7487A672" w:rsidR="00B72544" w:rsidRPr="00894A70" w:rsidRDefault="00B72544" w:rsidP="00B72544">
      <w:pPr>
        <w:pStyle w:val="ListParagraph"/>
        <w:numPr>
          <w:ilvl w:val="0"/>
          <w:numId w:val="3"/>
        </w:numPr>
        <w:rPr>
          <w:b/>
          <w:bCs/>
        </w:rPr>
      </w:pPr>
      <w:r>
        <w:rPr>
          <w:b/>
          <w:bCs/>
        </w:rPr>
        <w:t xml:space="preserve">Monthly Calls with dealers/stakeholders - </w:t>
      </w:r>
      <w:r w:rsidR="003C6449">
        <w:t>Nincehelser</w:t>
      </w:r>
      <w:r>
        <w:t xml:space="preserve"> updated the council that monthly reoccurring meetings are continuing to take place to share information with dealers and users in the state.</w:t>
      </w:r>
      <w:r w:rsidR="00894A70">
        <w:t xml:space="preserve"> He also will be sending out new meeting notifications to dealers soon to replace meetings scheduled by Pierce before retiring.</w:t>
      </w:r>
    </w:p>
    <w:p w14:paraId="13095828" w14:textId="7B6BE24E" w:rsidR="00894A70" w:rsidRPr="0090327F" w:rsidRDefault="00894A70" w:rsidP="00B72544">
      <w:pPr>
        <w:pStyle w:val="ListParagraph"/>
        <w:numPr>
          <w:ilvl w:val="0"/>
          <w:numId w:val="3"/>
        </w:numPr>
        <w:rPr>
          <w:b/>
          <w:bCs/>
        </w:rPr>
      </w:pPr>
      <w:r>
        <w:rPr>
          <w:b/>
          <w:bCs/>
        </w:rPr>
        <w:t xml:space="preserve">SDPSCC 5-year plan – </w:t>
      </w:r>
      <w:r w:rsidRPr="00894A70">
        <w:t>Nincehelser</w:t>
      </w:r>
      <w:r>
        <w:t xml:space="preserve"> offered discussion on the 5</w:t>
      </w:r>
      <w:r w:rsidR="00B85FB5">
        <w:t>-year</w:t>
      </w:r>
      <w:r>
        <w:t xml:space="preserve"> plan developed by this council and where we stand in reaching our 2022 goals.  We recognized the need to add an item of Alias standardization to the 2022 goals and adding an item to December agenda to develop a formula for identifying underserved areas in South Dakota for RF coverage.</w:t>
      </w:r>
    </w:p>
    <w:p w14:paraId="2C8B63AE" w14:textId="77777777" w:rsidR="00B72544" w:rsidRPr="0002679C" w:rsidRDefault="00B72544" w:rsidP="00B72544">
      <w:pPr>
        <w:rPr>
          <w:b/>
          <w:bCs/>
        </w:rPr>
      </w:pPr>
      <w:r w:rsidRPr="0002679C">
        <w:rPr>
          <w:b/>
          <w:bCs/>
        </w:rPr>
        <w:t xml:space="preserve">Organizational Reports: </w:t>
      </w:r>
    </w:p>
    <w:p w14:paraId="7A7BC540" w14:textId="77777777" w:rsidR="00B72544" w:rsidRDefault="00B72544" w:rsidP="00B72544">
      <w:r>
        <w:t>Jones - Nothing</w:t>
      </w:r>
    </w:p>
    <w:p w14:paraId="794B2D8B" w14:textId="77777777" w:rsidR="00B72544" w:rsidRDefault="00B72544" w:rsidP="00B72544">
      <w:r>
        <w:t>Swenson - Nothing</w:t>
      </w:r>
    </w:p>
    <w:p w14:paraId="541F3318" w14:textId="77777777" w:rsidR="00B72544" w:rsidRDefault="00B72544" w:rsidP="00B72544">
      <w:r>
        <w:t xml:space="preserve">Mosteller - Nothing </w:t>
      </w:r>
    </w:p>
    <w:p w14:paraId="4BF7F476" w14:textId="5FC358AC" w:rsidR="00B72544" w:rsidRDefault="00B72544" w:rsidP="00B72544">
      <w:proofErr w:type="spellStart"/>
      <w:r>
        <w:t>Nachtigal</w:t>
      </w:r>
      <w:proofErr w:type="spellEnd"/>
      <w:r>
        <w:t xml:space="preserve"> –</w:t>
      </w:r>
      <w:r w:rsidR="00894A70">
        <w:t>Nothing</w:t>
      </w:r>
    </w:p>
    <w:p w14:paraId="026A3D6B" w14:textId="77777777" w:rsidR="00B72544" w:rsidRDefault="00B72544" w:rsidP="00B72544">
      <w:r>
        <w:t>Green - Nothing</w:t>
      </w:r>
    </w:p>
    <w:p w14:paraId="40C2F096" w14:textId="4672ABAE" w:rsidR="00B72544" w:rsidRDefault="00B72544" w:rsidP="00B72544">
      <w:r>
        <w:t xml:space="preserve">Goodwin – </w:t>
      </w:r>
      <w:r w:rsidR="00894A70">
        <w:t>Nothing</w:t>
      </w:r>
    </w:p>
    <w:p w14:paraId="1194859C" w14:textId="4B34762E" w:rsidR="00B72544" w:rsidRDefault="00894A70" w:rsidP="00B72544">
      <w:r>
        <w:t>Harrington</w:t>
      </w:r>
      <w:r w:rsidR="00B72544">
        <w:t xml:space="preserve"> </w:t>
      </w:r>
      <w:r w:rsidR="00B85FB5">
        <w:t>–</w:t>
      </w:r>
      <w:r w:rsidR="00B72544">
        <w:t xml:space="preserve"> </w:t>
      </w:r>
      <w:r w:rsidR="00B85FB5">
        <w:t>Reminder EMS Association Conference September 14-16</w:t>
      </w:r>
    </w:p>
    <w:p w14:paraId="09D6775C" w14:textId="61C42406" w:rsidR="00B72544" w:rsidRDefault="00B72544" w:rsidP="00B72544">
      <w:r>
        <w:t xml:space="preserve">Kludt </w:t>
      </w:r>
      <w:r w:rsidR="00B85FB5">
        <w:t>–</w:t>
      </w:r>
      <w:r>
        <w:t xml:space="preserve"> </w:t>
      </w:r>
      <w:r w:rsidR="00B85FB5">
        <w:t>Reminder SDFA Fall Conference and Membership meeting September 30 – October 2</w:t>
      </w:r>
    </w:p>
    <w:p w14:paraId="03ADB50E" w14:textId="77777777" w:rsidR="00B72544" w:rsidRDefault="00B72544" w:rsidP="00B72544">
      <w:r>
        <w:t xml:space="preserve">Rave - Nothing   </w:t>
      </w:r>
    </w:p>
    <w:p w14:paraId="3A078924" w14:textId="7D557F23" w:rsidR="00B72544" w:rsidRDefault="00894A70" w:rsidP="00B72544">
      <w:r>
        <w:t>Vacant DPS Wildland Fire</w:t>
      </w:r>
      <w:r w:rsidR="00B72544">
        <w:t xml:space="preserve"> - Nothing  </w:t>
      </w:r>
    </w:p>
    <w:p w14:paraId="4E25069D" w14:textId="77777777" w:rsidR="00B72544" w:rsidRDefault="00B72544" w:rsidP="00B72544">
      <w:r>
        <w:t>Wellman - Nothing</w:t>
      </w:r>
    </w:p>
    <w:p w14:paraId="7D7B9B62" w14:textId="6F13454C" w:rsidR="00B72544" w:rsidRDefault="00B72544" w:rsidP="00B72544">
      <w:r>
        <w:t xml:space="preserve"> Karley </w:t>
      </w:r>
      <w:r w:rsidR="00B85FB5">
        <w:t>–</w:t>
      </w:r>
      <w:r>
        <w:t xml:space="preserve"> </w:t>
      </w:r>
      <w:r w:rsidR="00B85FB5">
        <w:t>Reminder Dakota 911Conference in Spearfish next week</w:t>
      </w:r>
    </w:p>
    <w:p w14:paraId="0A050374" w14:textId="77777777" w:rsidR="00B72544" w:rsidRDefault="00B72544" w:rsidP="00B72544">
      <w:r>
        <w:t>Geigle- Nothing</w:t>
      </w:r>
    </w:p>
    <w:p w14:paraId="7D622E90" w14:textId="736D475B" w:rsidR="00B72544" w:rsidRDefault="00B72544" w:rsidP="00B72544">
      <w:r>
        <w:t xml:space="preserve">Jaeger – </w:t>
      </w:r>
      <w:r w:rsidR="000B0B76">
        <w:t>Nothing</w:t>
      </w:r>
    </w:p>
    <w:p w14:paraId="3AA137B5" w14:textId="77777777" w:rsidR="00B72544" w:rsidRDefault="00B72544" w:rsidP="00B72544">
      <w:r>
        <w:t>Kevghas - Nothing</w:t>
      </w:r>
    </w:p>
    <w:p w14:paraId="55E2FC16" w14:textId="77777777" w:rsidR="00B72544" w:rsidRDefault="00B72544" w:rsidP="00B72544">
      <w:r>
        <w:t>Pearson - Nothing</w:t>
      </w:r>
    </w:p>
    <w:p w14:paraId="7FEDAFF4" w14:textId="54927854" w:rsidR="00B72544" w:rsidRDefault="00B72544" w:rsidP="00B72544">
      <w:r>
        <w:t xml:space="preserve">Barth – </w:t>
      </w:r>
      <w:r w:rsidR="000B0B76">
        <w:t>Nothing</w:t>
      </w:r>
    </w:p>
    <w:p w14:paraId="5C842D48" w14:textId="139D4E86" w:rsidR="00B72544" w:rsidRDefault="00894A70" w:rsidP="00B72544">
      <w:r>
        <w:t>Nincehelser</w:t>
      </w:r>
      <w:r w:rsidR="00B72544">
        <w:t xml:space="preserve"> - Nothing </w:t>
      </w:r>
    </w:p>
    <w:p w14:paraId="55CA16EB" w14:textId="77777777" w:rsidR="00B72544" w:rsidRDefault="00B72544" w:rsidP="00B72544">
      <w:r>
        <w:t>Wiik - Nothing</w:t>
      </w:r>
    </w:p>
    <w:p w14:paraId="44DE2790" w14:textId="336DFF8A" w:rsidR="00B72544" w:rsidRDefault="00B72544" w:rsidP="00B72544">
      <w:r>
        <w:t xml:space="preserve">Barthel – </w:t>
      </w:r>
      <w:r w:rsidR="000B0B76">
        <w:t>Nothing</w:t>
      </w:r>
    </w:p>
    <w:p w14:paraId="19A09243" w14:textId="004357D6" w:rsidR="00B72544" w:rsidRDefault="00B72544" w:rsidP="00B72544">
      <w:r>
        <w:lastRenderedPageBreak/>
        <w:t xml:space="preserve">King </w:t>
      </w:r>
      <w:r w:rsidR="00B85FB5">
        <w:t>–</w:t>
      </w:r>
      <w:r>
        <w:t xml:space="preserve"> </w:t>
      </w:r>
      <w:proofErr w:type="gramStart"/>
      <w:r w:rsidR="00B85FB5">
        <w:t>Reminder DPS day</w:t>
      </w:r>
      <w:proofErr w:type="gramEnd"/>
      <w:r w:rsidR="00B85FB5">
        <w:t xml:space="preserve"> at State Fair 911 booth</w:t>
      </w:r>
    </w:p>
    <w:p w14:paraId="4017CABD" w14:textId="0941CD3C" w:rsidR="00B72544" w:rsidRDefault="00B72544" w:rsidP="00B72544">
      <w:pPr>
        <w:rPr>
          <w:b/>
          <w:bCs/>
        </w:rPr>
      </w:pPr>
      <w:r w:rsidRPr="00114783">
        <w:rPr>
          <w:b/>
          <w:bCs/>
        </w:rPr>
        <w:t xml:space="preserve">Tentative Next Meeting Date – </w:t>
      </w:r>
      <w:r w:rsidR="00894A70">
        <w:rPr>
          <w:b/>
          <w:bCs/>
        </w:rPr>
        <w:t>December 13</w:t>
      </w:r>
      <w:r w:rsidRPr="00114783">
        <w:rPr>
          <w:b/>
          <w:bCs/>
        </w:rPr>
        <w:t xml:space="preserve">, 2022 </w:t>
      </w:r>
    </w:p>
    <w:p w14:paraId="6BC9898D" w14:textId="6CDF52CE" w:rsidR="00B72544" w:rsidRPr="000B0B76" w:rsidRDefault="00B72544" w:rsidP="00B72544">
      <w:r>
        <w:rPr>
          <w:b/>
          <w:bCs/>
        </w:rPr>
        <w:t xml:space="preserve">Motion to Adjourn – </w:t>
      </w:r>
      <w:r w:rsidR="00894A70">
        <w:t>Goodwin</w:t>
      </w:r>
      <w:r w:rsidR="000B0B76" w:rsidRPr="000B0B76">
        <w:t xml:space="preserve"> </w:t>
      </w:r>
      <w:r w:rsidR="00894A70">
        <w:t>m</w:t>
      </w:r>
      <w:r w:rsidR="000B0B76" w:rsidRPr="000B0B76">
        <w:t xml:space="preserve">otion to adjourn, second by </w:t>
      </w:r>
      <w:r w:rsidR="00894A70">
        <w:t>King</w:t>
      </w:r>
    </w:p>
    <w:p w14:paraId="2DAEDEB5" w14:textId="1428505E" w:rsidR="00B72544" w:rsidRPr="00114783" w:rsidRDefault="00B72544" w:rsidP="00B72544">
      <w:pPr>
        <w:rPr>
          <w:b/>
          <w:bCs/>
        </w:rPr>
      </w:pPr>
      <w:r>
        <w:rPr>
          <w:b/>
          <w:bCs/>
        </w:rPr>
        <w:t>Meeting Adjourned 13</w:t>
      </w:r>
      <w:r w:rsidR="000B0B76">
        <w:rPr>
          <w:b/>
          <w:bCs/>
        </w:rPr>
        <w:t>00</w:t>
      </w:r>
    </w:p>
    <w:p w14:paraId="61114898" w14:textId="77777777" w:rsidR="007D63A9" w:rsidRDefault="007D63A9"/>
    <w:sectPr w:rsidR="007D6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C1D"/>
    <w:multiLevelType w:val="hybridMultilevel"/>
    <w:tmpl w:val="05726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469BA"/>
    <w:multiLevelType w:val="hybridMultilevel"/>
    <w:tmpl w:val="405C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06649"/>
    <w:multiLevelType w:val="hybridMultilevel"/>
    <w:tmpl w:val="7626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4"/>
    <w:rsid w:val="000B0B76"/>
    <w:rsid w:val="00224A63"/>
    <w:rsid w:val="00306A39"/>
    <w:rsid w:val="00327BA2"/>
    <w:rsid w:val="003B5148"/>
    <w:rsid w:val="003C6449"/>
    <w:rsid w:val="00513799"/>
    <w:rsid w:val="007157C9"/>
    <w:rsid w:val="00786E5A"/>
    <w:rsid w:val="007D63A9"/>
    <w:rsid w:val="00894A70"/>
    <w:rsid w:val="008F2469"/>
    <w:rsid w:val="00AD32ED"/>
    <w:rsid w:val="00B72544"/>
    <w:rsid w:val="00B85FB5"/>
    <w:rsid w:val="00EF1740"/>
    <w:rsid w:val="00F3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A53C"/>
  <w15:chartTrackingRefBased/>
  <w15:docId w15:val="{F48F9084-0A4B-4FF3-80EE-AD91BC7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3</cp:revision>
  <dcterms:created xsi:type="dcterms:W3CDTF">2022-09-08T20:20:00Z</dcterms:created>
  <dcterms:modified xsi:type="dcterms:W3CDTF">2022-09-19T00:03:00Z</dcterms:modified>
</cp:coreProperties>
</file>